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6E2" w:rsidRPr="001757F9" w:rsidRDefault="001757F9">
      <w:pPr>
        <w:rPr>
          <w:rFonts w:ascii="Times New Roman" w:hAnsi="Times New Roman" w:cs="Times New Roman"/>
          <w:sz w:val="28"/>
          <w:szCs w:val="28"/>
        </w:rPr>
      </w:pPr>
      <w:r w:rsidRPr="001757F9">
        <w:rPr>
          <w:rFonts w:ascii="Times New Roman" w:hAnsi="Times New Roman" w:cs="Times New Roman"/>
          <w:sz w:val="28"/>
          <w:szCs w:val="28"/>
        </w:rPr>
        <w:t>Задание</w:t>
      </w:r>
    </w:p>
    <w:p w:rsidR="001757F9" w:rsidRPr="001757F9" w:rsidRDefault="001757F9">
      <w:pPr>
        <w:rPr>
          <w:rFonts w:ascii="Times New Roman" w:hAnsi="Times New Roman" w:cs="Times New Roman"/>
          <w:sz w:val="28"/>
          <w:szCs w:val="28"/>
        </w:rPr>
      </w:pPr>
      <w:r w:rsidRPr="001757F9">
        <w:rPr>
          <w:rFonts w:ascii="Times New Roman" w:hAnsi="Times New Roman" w:cs="Times New Roman"/>
          <w:sz w:val="28"/>
          <w:szCs w:val="28"/>
        </w:rPr>
        <w:t>Перечислите основные разделы бизнес-плана. Охарактеризуйте их.</w:t>
      </w:r>
    </w:p>
    <w:sectPr w:rsidR="001757F9" w:rsidRPr="001757F9" w:rsidSect="008446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757F9"/>
    <w:rsid w:val="001757F9"/>
    <w:rsid w:val="00844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6E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2021-03-17T11:53:00Z</dcterms:created>
  <dcterms:modified xsi:type="dcterms:W3CDTF">2021-03-17T11:54:00Z</dcterms:modified>
</cp:coreProperties>
</file>